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949" w:rsidRPr="003A343A" w:rsidRDefault="00730949" w:rsidP="0073094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Times New Roman"/>
          <w:b/>
          <w:color w:val="555555"/>
          <w:sz w:val="24"/>
          <w:szCs w:val="24"/>
          <w:lang w:eastAsia="it-IT"/>
        </w:rPr>
      </w:pPr>
      <w:r w:rsidRPr="003A343A">
        <w:rPr>
          <w:rFonts w:ascii="Helvetica" w:eastAsia="Times New Roman" w:hAnsi="Helvetica" w:cs="Times New Roman"/>
          <w:b/>
          <w:color w:val="555555"/>
          <w:sz w:val="24"/>
          <w:szCs w:val="24"/>
          <w:lang w:eastAsia="it-IT"/>
        </w:rPr>
        <w:t>POLICY</w:t>
      </w:r>
    </w:p>
    <w:p w:rsidR="00730949" w:rsidRDefault="00730949" w:rsidP="0073094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Times New Roman"/>
          <w:color w:val="555555"/>
          <w:sz w:val="23"/>
          <w:szCs w:val="23"/>
          <w:lang w:eastAsia="it-IT"/>
        </w:rPr>
      </w:pPr>
      <w:r w:rsidRPr="003A343A">
        <w:rPr>
          <w:rFonts w:ascii="Helvetica" w:eastAsia="Times New Roman" w:hAnsi="Helvetica" w:cs="Times New Roman"/>
          <w:color w:val="555555"/>
          <w:sz w:val="23"/>
          <w:szCs w:val="23"/>
          <w:lang w:eastAsia="it-IT"/>
        </w:rPr>
        <w:t xml:space="preserve">POLICY - Attivando il servizio di messaggistica istantanea WhatsApp </w:t>
      </w:r>
      <w:r>
        <w:rPr>
          <w:rFonts w:ascii="Helvetica" w:eastAsia="Times New Roman" w:hAnsi="Helvetica" w:cs="Times New Roman"/>
          <w:color w:val="555555"/>
          <w:sz w:val="23"/>
          <w:szCs w:val="23"/>
          <w:lang w:eastAsia="it-IT"/>
        </w:rPr>
        <w:t xml:space="preserve">del Canale del Comune di Gaggiano, </w:t>
      </w:r>
      <w:r w:rsidRPr="003A343A">
        <w:rPr>
          <w:rFonts w:ascii="Helvetica" w:eastAsia="Times New Roman" w:hAnsi="Helvetica" w:cs="Times New Roman"/>
          <w:color w:val="555555"/>
          <w:sz w:val="23"/>
          <w:szCs w:val="23"/>
          <w:lang w:eastAsia="it-IT"/>
        </w:rPr>
        <w:t xml:space="preserve">si accetta di entrare nella lista dei contatti WhatsApp del Comune di </w:t>
      </w:r>
      <w:r>
        <w:rPr>
          <w:rFonts w:ascii="Helvetica" w:eastAsia="Times New Roman" w:hAnsi="Helvetica" w:cs="Times New Roman"/>
          <w:color w:val="555555"/>
          <w:sz w:val="23"/>
          <w:szCs w:val="23"/>
          <w:lang w:eastAsia="it-IT"/>
        </w:rPr>
        <w:t>Gaggiano</w:t>
      </w:r>
      <w:r w:rsidRPr="003A343A">
        <w:rPr>
          <w:rFonts w:ascii="Helvetica" w:eastAsia="Times New Roman" w:hAnsi="Helvetica" w:cs="Times New Roman"/>
          <w:color w:val="555555"/>
          <w:sz w:val="23"/>
          <w:szCs w:val="23"/>
          <w:lang w:eastAsia="it-IT"/>
        </w:rPr>
        <w:t xml:space="preserve"> ma anche di non poter né chiamare né inviare messaggi attraverso il medesimo canale. Con l’invio del messaggio di iscrizione, l’utente dichiara di aver letto e accettato la policy e autorizza il Comune di </w:t>
      </w:r>
      <w:r>
        <w:rPr>
          <w:rFonts w:ascii="Helvetica" w:eastAsia="Times New Roman" w:hAnsi="Helvetica" w:cs="Times New Roman"/>
          <w:color w:val="555555"/>
          <w:sz w:val="23"/>
          <w:szCs w:val="23"/>
          <w:lang w:eastAsia="it-IT"/>
        </w:rPr>
        <w:t>Gaggiano</w:t>
      </w:r>
      <w:r w:rsidRPr="003A343A">
        <w:rPr>
          <w:rFonts w:ascii="Helvetica" w:eastAsia="Times New Roman" w:hAnsi="Helvetica" w:cs="Times New Roman"/>
          <w:color w:val="555555"/>
          <w:sz w:val="23"/>
          <w:szCs w:val="23"/>
          <w:lang w:eastAsia="it-IT"/>
        </w:rPr>
        <w:t xml:space="preserve"> a trasmettere informazioni tramite WhatsApp.</w:t>
      </w:r>
    </w:p>
    <w:p w:rsidR="00730949" w:rsidRPr="00730949" w:rsidRDefault="00730949" w:rsidP="0073094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Times New Roman"/>
          <w:b/>
          <w:color w:val="555555"/>
          <w:sz w:val="23"/>
          <w:szCs w:val="23"/>
          <w:lang w:eastAsia="it-IT"/>
        </w:rPr>
      </w:pPr>
      <w:r w:rsidRPr="003A343A">
        <w:rPr>
          <w:rFonts w:ascii="Helvetica" w:eastAsia="Times New Roman" w:hAnsi="Helvetica" w:cs="Times New Roman"/>
          <w:color w:val="555555"/>
          <w:sz w:val="23"/>
          <w:szCs w:val="23"/>
          <w:lang w:eastAsia="it-IT"/>
        </w:rPr>
        <w:br/>
      </w:r>
      <w:r w:rsidRPr="003A343A">
        <w:rPr>
          <w:rFonts w:ascii="Helvetica" w:eastAsia="Times New Roman" w:hAnsi="Helvetica" w:cs="Times New Roman"/>
          <w:color w:val="555555"/>
          <w:sz w:val="23"/>
          <w:szCs w:val="23"/>
          <w:lang w:eastAsia="it-IT"/>
        </w:rPr>
        <w:br/>
      </w:r>
      <w:r w:rsidRPr="003A343A">
        <w:rPr>
          <w:rFonts w:ascii="Helvetica" w:eastAsia="Times New Roman" w:hAnsi="Helvetica" w:cs="Times New Roman"/>
          <w:b/>
          <w:color w:val="555555"/>
          <w:sz w:val="23"/>
          <w:szCs w:val="23"/>
          <w:lang w:eastAsia="it-IT"/>
        </w:rPr>
        <w:t>INFORMATIVA PRIVACY AI SENSI DELL’ART. 13 DEL REGOLAMENTO UE 2016/679</w:t>
      </w:r>
    </w:p>
    <w:p w:rsidR="00730949" w:rsidRDefault="00730949" w:rsidP="0073094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Times New Roman"/>
          <w:color w:val="555555"/>
          <w:sz w:val="23"/>
          <w:szCs w:val="23"/>
          <w:lang w:eastAsia="it-IT"/>
        </w:rPr>
      </w:pPr>
      <w:r w:rsidRPr="003A343A">
        <w:rPr>
          <w:rFonts w:ascii="Helvetica" w:eastAsia="Times New Roman" w:hAnsi="Helvetica" w:cs="Times New Roman"/>
          <w:color w:val="555555"/>
          <w:sz w:val="23"/>
          <w:szCs w:val="23"/>
          <w:lang w:eastAsia="it-IT"/>
        </w:rPr>
        <w:br/>
        <w:t xml:space="preserve">- Titolare del trattamento dei dati è il Comune di </w:t>
      </w:r>
      <w:r>
        <w:rPr>
          <w:rFonts w:ascii="Helvetica" w:eastAsia="Times New Roman" w:hAnsi="Helvetica" w:cs="Times New Roman"/>
          <w:color w:val="555555"/>
          <w:sz w:val="23"/>
          <w:szCs w:val="23"/>
          <w:lang w:eastAsia="it-IT"/>
        </w:rPr>
        <w:t>Gaggiano, nella figura del Sindaco Pro</w:t>
      </w:r>
      <w:r w:rsidR="00A420A6">
        <w:rPr>
          <w:rFonts w:ascii="Helvetica" w:eastAsia="Times New Roman" w:hAnsi="Helvetica" w:cs="Times New Roman"/>
          <w:color w:val="555555"/>
          <w:sz w:val="23"/>
          <w:szCs w:val="23"/>
          <w:lang w:eastAsia="it-IT"/>
        </w:rPr>
        <w:t>-</w:t>
      </w:r>
      <w:r>
        <w:rPr>
          <w:rFonts w:ascii="Helvetica" w:eastAsia="Times New Roman" w:hAnsi="Helvetica" w:cs="Times New Roman"/>
          <w:color w:val="555555"/>
          <w:sz w:val="23"/>
          <w:szCs w:val="23"/>
          <w:lang w:eastAsia="it-IT"/>
        </w:rPr>
        <w:t>tempore</w:t>
      </w:r>
      <w:r w:rsidRPr="003A343A">
        <w:rPr>
          <w:rFonts w:ascii="Helvetica" w:eastAsia="Times New Roman" w:hAnsi="Helvetica" w:cs="Times New Roman"/>
          <w:color w:val="555555"/>
          <w:sz w:val="23"/>
          <w:szCs w:val="23"/>
          <w:lang w:eastAsia="it-IT"/>
        </w:rPr>
        <w:t>.</w:t>
      </w:r>
    </w:p>
    <w:p w:rsidR="00730949" w:rsidRDefault="00730949" w:rsidP="0073094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Times New Roman"/>
          <w:color w:val="555555"/>
          <w:sz w:val="23"/>
          <w:szCs w:val="23"/>
          <w:lang w:eastAsia="it-IT"/>
        </w:rPr>
      </w:pPr>
      <w:r w:rsidRPr="003A343A">
        <w:rPr>
          <w:rFonts w:ascii="Helvetica" w:eastAsia="Times New Roman" w:hAnsi="Helvetica" w:cs="Times New Roman"/>
          <w:color w:val="555555"/>
          <w:sz w:val="23"/>
          <w:szCs w:val="23"/>
          <w:lang w:eastAsia="it-IT"/>
        </w:rPr>
        <w:br/>
        <w:t>- La informiamo che i dati raccolti saranno trattati ai sensi della normativa vigente in tema di protezione dei dati personali.</w:t>
      </w:r>
    </w:p>
    <w:p w:rsidR="00730949" w:rsidRDefault="00730949" w:rsidP="0073094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Times New Roman"/>
          <w:color w:val="555555"/>
          <w:sz w:val="23"/>
          <w:szCs w:val="23"/>
          <w:lang w:eastAsia="it-IT"/>
        </w:rPr>
      </w:pPr>
      <w:r w:rsidRPr="003A343A">
        <w:rPr>
          <w:rFonts w:ascii="Helvetica" w:eastAsia="Times New Roman" w:hAnsi="Helvetica" w:cs="Times New Roman"/>
          <w:color w:val="555555"/>
          <w:sz w:val="23"/>
          <w:szCs w:val="23"/>
          <w:lang w:eastAsia="it-IT"/>
        </w:rPr>
        <w:br/>
        <w:t xml:space="preserve">- Il trattamento dei dati personali viene effettuato con finalità di invio agli utenti che si siano volontariamente e gratuitamente iscritti al servizio </w:t>
      </w:r>
      <w:proofErr w:type="spellStart"/>
      <w:r w:rsidRPr="003A343A">
        <w:rPr>
          <w:rFonts w:ascii="Helvetica" w:eastAsia="Times New Roman" w:hAnsi="Helvetica" w:cs="Times New Roman"/>
          <w:color w:val="555555"/>
          <w:sz w:val="23"/>
          <w:szCs w:val="23"/>
          <w:lang w:eastAsia="it-IT"/>
        </w:rPr>
        <w:t>Whatsapp</w:t>
      </w:r>
      <w:proofErr w:type="spellEnd"/>
      <w:r w:rsidRPr="003A343A">
        <w:rPr>
          <w:rFonts w:ascii="Helvetica" w:eastAsia="Times New Roman" w:hAnsi="Helvetica" w:cs="Times New Roman"/>
          <w:color w:val="555555"/>
          <w:sz w:val="23"/>
          <w:szCs w:val="23"/>
          <w:lang w:eastAsia="it-IT"/>
        </w:rPr>
        <w:t xml:space="preserve"> di invio di messaggi informativi di pubblica utilità e relativi ai servizi comunali, viabilità, protezione civile, disservizi improvvisi e temporanei, novità, eventi.</w:t>
      </w:r>
    </w:p>
    <w:p w:rsidR="00730949" w:rsidRDefault="00730949" w:rsidP="0073094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Times New Roman"/>
          <w:color w:val="555555"/>
          <w:sz w:val="23"/>
          <w:szCs w:val="23"/>
          <w:lang w:eastAsia="it-IT"/>
        </w:rPr>
      </w:pPr>
      <w:r w:rsidRPr="003A343A">
        <w:rPr>
          <w:rFonts w:ascii="Helvetica" w:eastAsia="Times New Roman" w:hAnsi="Helvetica" w:cs="Times New Roman"/>
          <w:color w:val="555555"/>
          <w:sz w:val="23"/>
          <w:szCs w:val="23"/>
          <w:lang w:eastAsia="it-IT"/>
        </w:rPr>
        <w:br/>
        <w:t>- I dati saranno conservati fino a espressa richiesta di cancellazione dal servizio da parte dell’interessato. La cancellazione dal servizio non pregiudica la liceità del trattamento svolto prima della revoca del consenso.</w:t>
      </w:r>
    </w:p>
    <w:p w:rsidR="00730949" w:rsidRDefault="00730949" w:rsidP="0073094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Times New Roman"/>
          <w:color w:val="555555"/>
          <w:sz w:val="23"/>
          <w:szCs w:val="23"/>
          <w:lang w:eastAsia="it-IT"/>
        </w:rPr>
      </w:pPr>
      <w:r>
        <w:rPr>
          <w:rFonts w:ascii="Helvetica" w:eastAsia="Times New Roman" w:hAnsi="Helvetica" w:cs="Times New Roman"/>
          <w:color w:val="555555"/>
          <w:sz w:val="23"/>
          <w:szCs w:val="23"/>
          <w:lang w:eastAsia="it-IT"/>
        </w:rPr>
        <w:t xml:space="preserve">-Potrà recedere dal Servizio Canale </w:t>
      </w:r>
      <w:proofErr w:type="spellStart"/>
      <w:r>
        <w:rPr>
          <w:rFonts w:ascii="Helvetica" w:eastAsia="Times New Roman" w:hAnsi="Helvetica" w:cs="Times New Roman"/>
          <w:color w:val="555555"/>
          <w:sz w:val="23"/>
          <w:szCs w:val="23"/>
          <w:lang w:eastAsia="it-IT"/>
        </w:rPr>
        <w:t>Whatsapp</w:t>
      </w:r>
      <w:proofErr w:type="spellEnd"/>
      <w:r>
        <w:rPr>
          <w:rFonts w:ascii="Helvetica" w:eastAsia="Times New Roman" w:hAnsi="Helvetica" w:cs="Times New Roman"/>
          <w:color w:val="555555"/>
          <w:sz w:val="23"/>
          <w:szCs w:val="23"/>
          <w:lang w:eastAsia="it-IT"/>
        </w:rPr>
        <w:t xml:space="preserve"> del Comune di Gaggiano, in qualsiasi momento eliminando il proprio account dal Canale stesso, autonomamente seguendo le istruzioni previste da </w:t>
      </w:r>
      <w:proofErr w:type="spellStart"/>
      <w:r>
        <w:rPr>
          <w:rFonts w:ascii="Helvetica" w:eastAsia="Times New Roman" w:hAnsi="Helvetica" w:cs="Times New Roman"/>
          <w:color w:val="555555"/>
          <w:sz w:val="23"/>
          <w:szCs w:val="23"/>
          <w:lang w:eastAsia="it-IT"/>
        </w:rPr>
        <w:t>Whatsapp</w:t>
      </w:r>
      <w:proofErr w:type="spellEnd"/>
      <w:r>
        <w:rPr>
          <w:rFonts w:ascii="Helvetica" w:eastAsia="Times New Roman" w:hAnsi="Helvetica" w:cs="Times New Roman"/>
          <w:color w:val="555555"/>
          <w:sz w:val="23"/>
          <w:szCs w:val="23"/>
          <w:lang w:eastAsia="it-IT"/>
        </w:rPr>
        <w:t>.</w:t>
      </w:r>
    </w:p>
    <w:p w:rsidR="00730949" w:rsidRDefault="00730949" w:rsidP="0073094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Times New Roman"/>
          <w:color w:val="555555"/>
          <w:sz w:val="23"/>
          <w:szCs w:val="23"/>
          <w:lang w:eastAsia="it-IT"/>
        </w:rPr>
      </w:pPr>
      <w:r w:rsidRPr="003A343A">
        <w:rPr>
          <w:rFonts w:ascii="Helvetica" w:eastAsia="Times New Roman" w:hAnsi="Helvetica" w:cs="Times New Roman"/>
          <w:color w:val="555555"/>
          <w:sz w:val="23"/>
          <w:szCs w:val="23"/>
          <w:lang w:eastAsia="it-IT"/>
        </w:rPr>
        <w:br/>
        <w:t>- Potrà far valere, in qualsiasi momento e ove possibile, i Suoi diritti, in particolare con riferimento al diritto di accesso ai dati personali, nonché al diritto di ottenerne la rettifica o la limitazione, l’aggiornamento e la cancellazione, nonché con riferimento al diritto di portabilità dei dati e al diritto di opposizione al trattamento, salvo vi sia un motivo legittimo del Titolare del trattamento che prevalga sugli interessi dell’interessato, o per l’accertamento, l’esercizio o la difesa di un diritto in sede giudiziaria.</w:t>
      </w:r>
    </w:p>
    <w:p w:rsidR="00730949" w:rsidRDefault="00730949" w:rsidP="0073094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Times New Roman"/>
          <w:color w:val="555555"/>
          <w:sz w:val="23"/>
          <w:szCs w:val="23"/>
          <w:lang w:eastAsia="it-IT"/>
        </w:rPr>
      </w:pPr>
      <w:r w:rsidRPr="003A343A">
        <w:rPr>
          <w:rFonts w:ascii="Helvetica" w:eastAsia="Times New Roman" w:hAnsi="Helvetica" w:cs="Times New Roman"/>
          <w:color w:val="555555"/>
          <w:sz w:val="23"/>
          <w:szCs w:val="23"/>
          <w:lang w:eastAsia="it-IT"/>
        </w:rPr>
        <w:br/>
        <w:t>- Potrà esercitare i Suoi diritti rivolgendosi al Titolare o al Responsabile della protezione dei dati. Ha diritto di proporre reclamo all’Autorità Garante per la protezione dei dati personali qualora ne ravvisi la necessità.</w:t>
      </w:r>
    </w:p>
    <w:p w:rsidR="00730949" w:rsidRDefault="00730949" w:rsidP="0073094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Times New Roman"/>
          <w:color w:val="555555"/>
          <w:sz w:val="23"/>
          <w:szCs w:val="23"/>
          <w:lang w:eastAsia="it-IT"/>
        </w:rPr>
      </w:pPr>
      <w:r w:rsidRPr="003A343A">
        <w:rPr>
          <w:rFonts w:ascii="Helvetica" w:eastAsia="Times New Roman" w:hAnsi="Helvetica" w:cs="Times New Roman"/>
          <w:color w:val="555555"/>
          <w:sz w:val="23"/>
          <w:szCs w:val="23"/>
          <w:lang w:eastAsia="it-IT"/>
        </w:rPr>
        <w:br/>
        <w:t xml:space="preserve">- Il Titolare non adotta alcun processo decisionale automatizzato, compresa la </w:t>
      </w:r>
      <w:proofErr w:type="spellStart"/>
      <w:r w:rsidRPr="003A343A">
        <w:rPr>
          <w:rFonts w:ascii="Helvetica" w:eastAsia="Times New Roman" w:hAnsi="Helvetica" w:cs="Times New Roman"/>
          <w:color w:val="555555"/>
          <w:sz w:val="23"/>
          <w:szCs w:val="23"/>
          <w:lang w:eastAsia="it-IT"/>
        </w:rPr>
        <w:t>profilazione</w:t>
      </w:r>
      <w:proofErr w:type="spellEnd"/>
      <w:r w:rsidRPr="003A343A">
        <w:rPr>
          <w:rFonts w:ascii="Helvetica" w:eastAsia="Times New Roman" w:hAnsi="Helvetica" w:cs="Times New Roman"/>
          <w:color w:val="555555"/>
          <w:sz w:val="23"/>
          <w:szCs w:val="23"/>
          <w:lang w:eastAsia="it-IT"/>
        </w:rPr>
        <w:t>, di cui all’articolo 22, paragrafi 1 e 4, del Regolamento UE n. 679/2016. I dati personali non sono soggetti a diffusione.</w:t>
      </w:r>
    </w:p>
    <w:p w:rsidR="00730949" w:rsidRDefault="00730949" w:rsidP="0073094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Times New Roman"/>
          <w:color w:val="555555"/>
          <w:sz w:val="23"/>
          <w:szCs w:val="23"/>
          <w:lang w:eastAsia="it-IT"/>
        </w:rPr>
      </w:pPr>
      <w:r>
        <w:rPr>
          <w:rFonts w:ascii="Helvetica" w:eastAsia="Times New Roman" w:hAnsi="Helvetica" w:cs="Times New Roman"/>
          <w:color w:val="555555"/>
          <w:sz w:val="23"/>
          <w:szCs w:val="23"/>
          <w:lang w:eastAsia="it-IT"/>
        </w:rPr>
        <w:t>-Tutte le informazioni di contatto relative alla pr</w:t>
      </w:r>
      <w:r w:rsidR="00A420A6">
        <w:rPr>
          <w:rFonts w:ascii="Helvetica" w:eastAsia="Times New Roman" w:hAnsi="Helvetica" w:cs="Times New Roman"/>
          <w:color w:val="555555"/>
          <w:sz w:val="23"/>
          <w:szCs w:val="23"/>
          <w:lang w:eastAsia="it-IT"/>
        </w:rPr>
        <w:t>i</w:t>
      </w:r>
      <w:bookmarkStart w:id="0" w:name="_GoBack"/>
      <w:bookmarkEnd w:id="0"/>
      <w:r>
        <w:rPr>
          <w:rFonts w:ascii="Helvetica" w:eastAsia="Times New Roman" w:hAnsi="Helvetica" w:cs="Times New Roman"/>
          <w:color w:val="555555"/>
          <w:sz w:val="23"/>
          <w:szCs w:val="23"/>
          <w:lang w:eastAsia="it-IT"/>
        </w:rPr>
        <w:t xml:space="preserve">vacy del Comune di Gaggiano sono evidenziate alla pagina </w:t>
      </w:r>
      <w:hyperlink r:id="rId5" w:history="1">
        <w:r w:rsidRPr="00355CEB">
          <w:rPr>
            <w:rStyle w:val="Collegamentoipertestuale"/>
            <w:rFonts w:ascii="Helvetica" w:eastAsia="Times New Roman" w:hAnsi="Helvetica" w:cs="Times New Roman"/>
            <w:sz w:val="23"/>
            <w:szCs w:val="23"/>
            <w:lang w:eastAsia="it-IT"/>
          </w:rPr>
          <w:t>https://www.comune.gaggiano.mi.it/it/privacy</w:t>
        </w:r>
      </w:hyperlink>
      <w:r>
        <w:rPr>
          <w:rFonts w:ascii="Helvetica" w:eastAsia="Times New Roman" w:hAnsi="Helvetica" w:cs="Times New Roman"/>
          <w:color w:val="555555"/>
          <w:sz w:val="23"/>
          <w:szCs w:val="23"/>
          <w:lang w:eastAsia="it-IT"/>
        </w:rPr>
        <w:t xml:space="preserve"> </w:t>
      </w:r>
    </w:p>
    <w:p w:rsidR="00730949" w:rsidRPr="00730949" w:rsidRDefault="00730949" w:rsidP="0073094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it-IT"/>
        </w:rPr>
      </w:pPr>
    </w:p>
    <w:p w:rsidR="005D0301" w:rsidRDefault="005D0301"/>
    <w:sectPr w:rsidR="005D03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32DF2"/>
    <w:multiLevelType w:val="hybridMultilevel"/>
    <w:tmpl w:val="5E66CF04"/>
    <w:lvl w:ilvl="0" w:tplc="6D06069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49"/>
    <w:rsid w:val="005D0301"/>
    <w:rsid w:val="00730949"/>
    <w:rsid w:val="00A4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A035"/>
  <w15:chartTrackingRefBased/>
  <w15:docId w15:val="{8EABDD90-1205-4F51-871B-8253ABCA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09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094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309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mune.gaggiano.mi.it/it/priva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FuryRun</dc:creator>
  <cp:keywords/>
  <dc:description/>
  <cp:lastModifiedBy>Damiano</cp:lastModifiedBy>
  <cp:revision>2</cp:revision>
  <dcterms:created xsi:type="dcterms:W3CDTF">2024-10-16T13:56:00Z</dcterms:created>
  <dcterms:modified xsi:type="dcterms:W3CDTF">2024-10-16T13:56:00Z</dcterms:modified>
</cp:coreProperties>
</file>